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2C" w:rsidRPr="00FB162C" w:rsidRDefault="00FB162C" w:rsidP="00FB162C">
      <w:pPr>
        <w:rPr>
          <w:rFonts w:ascii="Arial" w:hAnsi="Arial" w:cs="Arial"/>
          <w:color w:val="FF0000"/>
          <w:sz w:val="24"/>
          <w:szCs w:val="24"/>
          <w:u w:val="single"/>
        </w:rPr>
      </w:pPr>
      <w:r w:rsidRPr="00FB162C">
        <w:rPr>
          <w:rFonts w:ascii="Arial" w:hAnsi="Arial" w:cs="Arial"/>
          <w:color w:val="FF0000"/>
          <w:sz w:val="24"/>
          <w:szCs w:val="24"/>
          <w:u w:val="single"/>
        </w:rPr>
        <w:t xml:space="preserve">This is a model for a </w:t>
      </w:r>
      <w:r>
        <w:rPr>
          <w:rFonts w:ascii="Arial" w:hAnsi="Arial" w:cs="Arial"/>
          <w:color w:val="FF0000"/>
          <w:sz w:val="24"/>
          <w:szCs w:val="24"/>
          <w:u w:val="single"/>
        </w:rPr>
        <w:t xml:space="preserve">HAZMAT spill or fire </w:t>
      </w:r>
      <w:r w:rsidRPr="00FB162C">
        <w:rPr>
          <w:rFonts w:ascii="Arial" w:hAnsi="Arial" w:cs="Arial"/>
          <w:color w:val="FF0000"/>
          <w:sz w:val="24"/>
          <w:szCs w:val="24"/>
          <w:u w:val="single"/>
        </w:rPr>
        <w:t xml:space="preserve">incident plan from the </w:t>
      </w:r>
      <w:r>
        <w:rPr>
          <w:rFonts w:ascii="Arial" w:hAnsi="Arial" w:cs="Arial"/>
          <w:color w:val="FF0000"/>
          <w:sz w:val="24"/>
          <w:szCs w:val="24"/>
          <w:u w:val="single"/>
        </w:rPr>
        <w:t>Town of Charlotte</w:t>
      </w:r>
      <w:r w:rsidRPr="00FB162C">
        <w:rPr>
          <w:rFonts w:ascii="Arial" w:hAnsi="Arial" w:cs="Arial"/>
          <w:color w:val="FF0000"/>
          <w:sz w:val="24"/>
          <w:szCs w:val="24"/>
          <w:u w:val="single"/>
        </w:rPr>
        <w:t xml:space="preserve">. While not mandatory for every LEMP, municipalities with </w:t>
      </w:r>
      <w:proofErr w:type="gramStart"/>
      <w:r w:rsidRPr="00FB162C">
        <w:rPr>
          <w:rFonts w:ascii="Arial" w:hAnsi="Arial" w:cs="Arial"/>
          <w:color w:val="FF0000"/>
          <w:sz w:val="24"/>
          <w:szCs w:val="24"/>
          <w:u w:val="single"/>
        </w:rPr>
        <w:t>a high risk</w:t>
      </w:r>
      <w:proofErr w:type="gramEnd"/>
      <w:r w:rsidRPr="00FB162C">
        <w:rPr>
          <w:rFonts w:ascii="Arial" w:hAnsi="Arial" w:cs="Arial"/>
          <w:color w:val="FF0000"/>
          <w:sz w:val="24"/>
          <w:szCs w:val="24"/>
          <w:u w:val="single"/>
        </w:rPr>
        <w:t xml:space="preserve"> of </w:t>
      </w:r>
      <w:r>
        <w:rPr>
          <w:rFonts w:ascii="Arial" w:hAnsi="Arial" w:cs="Arial"/>
          <w:color w:val="FF0000"/>
          <w:sz w:val="24"/>
          <w:szCs w:val="24"/>
          <w:u w:val="single"/>
        </w:rPr>
        <w:t xml:space="preserve">HAZMAT problems </w:t>
      </w:r>
      <w:r w:rsidRPr="00FB162C">
        <w:rPr>
          <w:rFonts w:ascii="Arial" w:hAnsi="Arial" w:cs="Arial"/>
          <w:color w:val="FF0000"/>
          <w:sz w:val="24"/>
          <w:szCs w:val="24"/>
          <w:u w:val="single"/>
        </w:rPr>
        <w:t xml:space="preserve">should have a </w:t>
      </w:r>
      <w:r>
        <w:rPr>
          <w:rFonts w:ascii="Arial" w:hAnsi="Arial" w:cs="Arial"/>
          <w:color w:val="FF0000"/>
          <w:sz w:val="24"/>
          <w:szCs w:val="24"/>
          <w:u w:val="single"/>
        </w:rPr>
        <w:t>HAZMAT</w:t>
      </w:r>
      <w:r w:rsidRPr="00FB162C">
        <w:rPr>
          <w:rFonts w:ascii="Arial" w:hAnsi="Arial" w:cs="Arial"/>
          <w:color w:val="FF0000"/>
          <w:sz w:val="24"/>
          <w:szCs w:val="24"/>
          <w:u w:val="single"/>
        </w:rPr>
        <w:t xml:space="preserve"> incident annex and may use this document (or any other format that suits their planning requirements) as a base. Incident plans should be tailored for local conditions, resources, and processes, but are often not used as-is - they are frameworks that can be quickly adjusted during an emergency to provide a usable incident action plan for the actual situation. Delete this paragraph in the </w:t>
      </w:r>
      <w:proofErr w:type="gramStart"/>
      <w:r w:rsidRPr="00FB162C">
        <w:rPr>
          <w:rFonts w:ascii="Arial" w:hAnsi="Arial" w:cs="Arial"/>
          <w:color w:val="FF0000"/>
          <w:sz w:val="24"/>
          <w:szCs w:val="24"/>
          <w:u w:val="single"/>
        </w:rPr>
        <w:t>final version</w:t>
      </w:r>
      <w:proofErr w:type="gramEnd"/>
      <w:r w:rsidRPr="00FB162C">
        <w:rPr>
          <w:rFonts w:ascii="Arial" w:hAnsi="Arial" w:cs="Arial"/>
          <w:color w:val="FF0000"/>
          <w:sz w:val="24"/>
          <w:szCs w:val="24"/>
          <w:u w:val="single"/>
        </w:rPr>
        <w:t xml:space="preserve"> of this document!</w:t>
      </w:r>
    </w:p>
    <w:p w:rsidR="00131616" w:rsidRPr="00FB162C" w:rsidRDefault="00131616" w:rsidP="00131616">
      <w:pPr>
        <w:jc w:val="both"/>
        <w:rPr>
          <w:rFonts w:ascii="Arial" w:hAnsi="Arial" w:cs="Arial"/>
          <w:sz w:val="24"/>
          <w:szCs w:val="24"/>
        </w:rPr>
      </w:pPr>
      <w:r w:rsidRPr="00FB162C">
        <w:rPr>
          <w:rFonts w:ascii="Arial" w:hAnsi="Arial" w:cs="Arial"/>
          <w:sz w:val="24"/>
          <w:szCs w:val="24"/>
        </w:rPr>
        <w:t xml:space="preserve">This Emergency Response Plan is intended to assist the </w:t>
      </w:r>
      <w:r w:rsidR="002E15E4" w:rsidRPr="00FB162C">
        <w:rPr>
          <w:rFonts w:ascii="Arial" w:hAnsi="Arial" w:cs="Arial"/>
          <w:sz w:val="24"/>
          <w:szCs w:val="24"/>
        </w:rPr>
        <w:t xml:space="preserve">Town of ________________, their emergency response services, </w:t>
      </w:r>
      <w:r w:rsidR="006571BD" w:rsidRPr="00FB162C">
        <w:rPr>
          <w:rFonts w:ascii="Arial" w:hAnsi="Arial" w:cs="Arial"/>
          <w:sz w:val="24"/>
          <w:szCs w:val="24"/>
        </w:rPr>
        <w:t xml:space="preserve">the EMD, </w:t>
      </w:r>
      <w:r w:rsidRPr="00FB162C">
        <w:rPr>
          <w:rFonts w:ascii="Arial" w:hAnsi="Arial" w:cs="Arial"/>
          <w:sz w:val="24"/>
          <w:szCs w:val="24"/>
        </w:rPr>
        <w:t>other agencies</w:t>
      </w:r>
      <w:r w:rsidR="002E15E4" w:rsidRPr="00FB162C">
        <w:rPr>
          <w:rFonts w:ascii="Arial" w:hAnsi="Arial" w:cs="Arial"/>
          <w:sz w:val="24"/>
          <w:szCs w:val="24"/>
        </w:rPr>
        <w:t xml:space="preserve"> involved, and the impacted members of the public deal with a significant </w:t>
      </w:r>
      <w:r w:rsidR="004A128B" w:rsidRPr="00FB162C">
        <w:rPr>
          <w:rFonts w:ascii="Arial" w:hAnsi="Arial" w:cs="Arial"/>
          <w:sz w:val="24"/>
          <w:szCs w:val="24"/>
        </w:rPr>
        <w:t xml:space="preserve">hazardous material </w:t>
      </w:r>
      <w:r w:rsidRPr="00FB162C">
        <w:rPr>
          <w:rFonts w:ascii="Arial" w:hAnsi="Arial" w:cs="Arial"/>
          <w:sz w:val="24"/>
          <w:szCs w:val="24"/>
        </w:rPr>
        <w:t>spill</w:t>
      </w:r>
      <w:r w:rsidR="002E15E4" w:rsidRPr="00FB162C">
        <w:rPr>
          <w:rFonts w:ascii="Arial" w:hAnsi="Arial" w:cs="Arial"/>
          <w:sz w:val="24"/>
          <w:szCs w:val="24"/>
        </w:rPr>
        <w:t xml:space="preserve"> in their community</w:t>
      </w:r>
      <w:r w:rsidRPr="00FB162C">
        <w:rPr>
          <w:rFonts w:ascii="Arial" w:hAnsi="Arial" w:cs="Arial"/>
          <w:sz w:val="24"/>
          <w:szCs w:val="24"/>
        </w:rPr>
        <w:t xml:space="preserve">.  </w:t>
      </w:r>
    </w:p>
    <w:p w:rsidR="00131616" w:rsidRPr="00FB162C" w:rsidRDefault="00131616" w:rsidP="00131616">
      <w:pPr>
        <w:rPr>
          <w:rFonts w:ascii="Arial" w:hAnsi="Arial" w:cs="Arial"/>
        </w:rPr>
      </w:pPr>
    </w:p>
    <w:p w:rsidR="00C862A0" w:rsidRPr="00FB162C" w:rsidRDefault="00C862A0" w:rsidP="00131616">
      <w:pPr>
        <w:rPr>
          <w:rFonts w:ascii="Arial" w:hAnsi="Arial" w:cs="Arial"/>
          <w:b/>
          <w:sz w:val="28"/>
          <w:szCs w:val="28"/>
        </w:rPr>
      </w:pPr>
      <w:r w:rsidRPr="00FB162C">
        <w:rPr>
          <w:rFonts w:ascii="Arial" w:hAnsi="Arial" w:cs="Arial"/>
          <w:b/>
          <w:sz w:val="28"/>
          <w:szCs w:val="28"/>
        </w:rPr>
        <w:t xml:space="preserve">Hazardous Material Spill </w:t>
      </w:r>
      <w:r w:rsidR="0083187D" w:rsidRPr="00FB162C">
        <w:rPr>
          <w:rFonts w:ascii="Arial" w:hAnsi="Arial" w:cs="Arial"/>
          <w:b/>
          <w:sz w:val="28"/>
          <w:szCs w:val="28"/>
        </w:rPr>
        <w:t>and/</w:t>
      </w:r>
      <w:r w:rsidRPr="00FB162C">
        <w:rPr>
          <w:rFonts w:ascii="Arial" w:hAnsi="Arial" w:cs="Arial"/>
          <w:b/>
          <w:sz w:val="28"/>
          <w:szCs w:val="28"/>
        </w:rPr>
        <w:t>or Fire Response Check List</w:t>
      </w:r>
    </w:p>
    <w:p w:rsidR="000928A2" w:rsidRPr="00FB162C" w:rsidRDefault="000928A2" w:rsidP="00131616">
      <w:pPr>
        <w:rPr>
          <w:rFonts w:ascii="Arial" w:hAnsi="Arial" w:cs="Arial"/>
          <w:b/>
          <w:sz w:val="28"/>
          <w:szCs w:val="28"/>
        </w:rPr>
      </w:pPr>
    </w:p>
    <w:p w:rsidR="00C862A0" w:rsidRPr="00FB162C" w:rsidRDefault="00C862A0" w:rsidP="000928A2">
      <w:pPr>
        <w:pStyle w:val="ListParagraph"/>
        <w:numPr>
          <w:ilvl w:val="0"/>
          <w:numId w:val="7"/>
        </w:numPr>
        <w:rPr>
          <w:rFonts w:ascii="Arial" w:hAnsi="Arial" w:cs="Arial"/>
          <w:b/>
          <w:sz w:val="24"/>
          <w:szCs w:val="24"/>
        </w:rPr>
      </w:pPr>
      <w:r w:rsidRPr="00FB162C">
        <w:rPr>
          <w:rFonts w:ascii="Arial" w:hAnsi="Arial" w:cs="Arial"/>
          <w:b/>
          <w:sz w:val="24"/>
          <w:szCs w:val="24"/>
        </w:rPr>
        <w:t>Establish direct communication with the Incident Commander (IC)</w:t>
      </w:r>
    </w:p>
    <w:p w:rsidR="000928A2" w:rsidRPr="00FB162C" w:rsidRDefault="000928A2" w:rsidP="000928A2">
      <w:pPr>
        <w:pStyle w:val="ListParagraph"/>
        <w:ind w:left="360"/>
        <w:rPr>
          <w:rFonts w:ascii="Arial" w:hAnsi="Arial" w:cs="Arial"/>
          <w:sz w:val="24"/>
          <w:szCs w:val="24"/>
        </w:rPr>
      </w:pPr>
    </w:p>
    <w:p w:rsidR="00C862A0" w:rsidRPr="00FB162C" w:rsidRDefault="00C862A0" w:rsidP="000928A2">
      <w:pPr>
        <w:pStyle w:val="ListParagraph"/>
        <w:numPr>
          <w:ilvl w:val="0"/>
          <w:numId w:val="7"/>
        </w:numPr>
        <w:rPr>
          <w:rFonts w:ascii="Arial" w:hAnsi="Arial" w:cs="Arial"/>
          <w:b/>
          <w:sz w:val="24"/>
          <w:szCs w:val="24"/>
        </w:rPr>
      </w:pPr>
      <w:r w:rsidRPr="00FB162C">
        <w:rPr>
          <w:rFonts w:ascii="Arial" w:hAnsi="Arial" w:cs="Arial"/>
          <w:b/>
          <w:sz w:val="24"/>
          <w:szCs w:val="24"/>
        </w:rPr>
        <w:t>Confirm as many of the following with the IC as possible:</w:t>
      </w:r>
    </w:p>
    <w:p w:rsidR="00C862A0" w:rsidRPr="00FB162C" w:rsidRDefault="00C862A0" w:rsidP="00131616">
      <w:pPr>
        <w:rPr>
          <w:rFonts w:ascii="Arial" w:hAnsi="Arial" w:cs="Arial"/>
          <w:sz w:val="24"/>
          <w:szCs w:val="24"/>
        </w:rPr>
      </w:pPr>
      <w:r w:rsidRPr="00FB162C">
        <w:rPr>
          <w:rFonts w:ascii="Arial" w:hAnsi="Arial" w:cs="Arial"/>
          <w:sz w:val="24"/>
          <w:szCs w:val="24"/>
        </w:rPr>
        <w:tab/>
        <w:t>Exact Location of the incident</w:t>
      </w:r>
    </w:p>
    <w:p w:rsidR="00C862A0" w:rsidRPr="00FB162C" w:rsidRDefault="00C862A0" w:rsidP="00131616">
      <w:pPr>
        <w:rPr>
          <w:rFonts w:ascii="Arial" w:hAnsi="Arial" w:cs="Arial"/>
          <w:sz w:val="24"/>
          <w:szCs w:val="24"/>
        </w:rPr>
      </w:pPr>
      <w:r w:rsidRPr="00FB162C">
        <w:rPr>
          <w:rFonts w:ascii="Arial" w:hAnsi="Arial" w:cs="Arial"/>
          <w:sz w:val="24"/>
          <w:szCs w:val="24"/>
        </w:rPr>
        <w:tab/>
        <w:t>Product(s) involved</w:t>
      </w:r>
      <w:r w:rsidR="006E735A" w:rsidRPr="00FB162C">
        <w:rPr>
          <w:rFonts w:ascii="Arial" w:hAnsi="Arial" w:cs="Arial"/>
          <w:sz w:val="24"/>
          <w:szCs w:val="24"/>
        </w:rPr>
        <w:t>: UN Number or placard numbers if obtainable ____________</w:t>
      </w:r>
    </w:p>
    <w:p w:rsidR="00C862A0" w:rsidRPr="00FB162C" w:rsidRDefault="006E735A" w:rsidP="00131616">
      <w:pPr>
        <w:rPr>
          <w:rFonts w:ascii="Arial" w:hAnsi="Arial" w:cs="Arial"/>
          <w:sz w:val="24"/>
          <w:szCs w:val="24"/>
        </w:rPr>
      </w:pPr>
      <w:r w:rsidRPr="00FB162C">
        <w:rPr>
          <w:rFonts w:ascii="Arial" w:hAnsi="Arial" w:cs="Arial"/>
          <w:sz w:val="24"/>
          <w:szCs w:val="24"/>
        </w:rPr>
        <w:tab/>
      </w:r>
      <w:r w:rsidR="00C862A0" w:rsidRPr="00FB162C">
        <w:rPr>
          <w:rFonts w:ascii="Arial" w:hAnsi="Arial" w:cs="Arial"/>
          <w:sz w:val="24"/>
          <w:szCs w:val="24"/>
        </w:rPr>
        <w:t>Estimated quantities of the pro</w:t>
      </w:r>
      <w:r w:rsidRPr="00FB162C">
        <w:rPr>
          <w:rFonts w:ascii="Arial" w:hAnsi="Arial" w:cs="Arial"/>
          <w:sz w:val="24"/>
          <w:szCs w:val="24"/>
        </w:rPr>
        <w:t>duct(s) involved, status</w:t>
      </w:r>
      <w:r w:rsidR="00C862A0" w:rsidRPr="00FB162C">
        <w:rPr>
          <w:rFonts w:ascii="Arial" w:hAnsi="Arial" w:cs="Arial"/>
          <w:sz w:val="24"/>
          <w:szCs w:val="24"/>
        </w:rPr>
        <w:t xml:space="preserve">: </w:t>
      </w:r>
      <w:r w:rsidRPr="00FB162C">
        <w:rPr>
          <w:rFonts w:ascii="Arial" w:hAnsi="Arial" w:cs="Arial"/>
          <w:sz w:val="24"/>
          <w:szCs w:val="24"/>
        </w:rPr>
        <w:t>____________________</w:t>
      </w:r>
    </w:p>
    <w:p w:rsidR="008B2C0C" w:rsidRPr="00FB162C" w:rsidRDefault="00C862A0" w:rsidP="00131616">
      <w:pPr>
        <w:rPr>
          <w:rFonts w:ascii="Arial" w:hAnsi="Arial" w:cs="Arial"/>
          <w:sz w:val="24"/>
          <w:szCs w:val="24"/>
        </w:rPr>
      </w:pPr>
      <w:r w:rsidRPr="00FB162C">
        <w:rPr>
          <w:rFonts w:ascii="Arial" w:hAnsi="Arial" w:cs="Arial"/>
          <w:sz w:val="24"/>
          <w:szCs w:val="24"/>
        </w:rPr>
        <w:tab/>
        <w:t>_____</w:t>
      </w:r>
      <w:r w:rsidR="008B2C0C" w:rsidRPr="00FB162C">
        <w:rPr>
          <w:rFonts w:ascii="Arial" w:hAnsi="Arial" w:cs="Arial"/>
          <w:sz w:val="24"/>
          <w:szCs w:val="24"/>
        </w:rPr>
        <w:t xml:space="preserve">% </w:t>
      </w:r>
      <w:r w:rsidRPr="00FB162C">
        <w:rPr>
          <w:rFonts w:ascii="Arial" w:hAnsi="Arial" w:cs="Arial"/>
          <w:sz w:val="24"/>
          <w:szCs w:val="24"/>
        </w:rPr>
        <w:t xml:space="preserve">still in the vessel or </w:t>
      </w:r>
      <w:r w:rsidR="008B2C0C" w:rsidRPr="00FB162C">
        <w:rPr>
          <w:rFonts w:ascii="Arial" w:hAnsi="Arial" w:cs="Arial"/>
          <w:sz w:val="24"/>
          <w:szCs w:val="24"/>
        </w:rPr>
        <w:t>containers</w:t>
      </w:r>
    </w:p>
    <w:p w:rsidR="008B2C0C" w:rsidRPr="00FB162C" w:rsidRDefault="008B2C0C" w:rsidP="00131616">
      <w:pPr>
        <w:rPr>
          <w:rFonts w:ascii="Arial" w:hAnsi="Arial" w:cs="Arial"/>
          <w:sz w:val="24"/>
          <w:szCs w:val="24"/>
        </w:rPr>
      </w:pPr>
      <w:r w:rsidRPr="00FB162C">
        <w:rPr>
          <w:rFonts w:ascii="Arial" w:hAnsi="Arial" w:cs="Arial"/>
          <w:sz w:val="24"/>
          <w:szCs w:val="24"/>
        </w:rPr>
        <w:tab/>
        <w:t xml:space="preserve">_____% </w:t>
      </w:r>
      <w:r w:rsidR="00C862A0" w:rsidRPr="00FB162C">
        <w:rPr>
          <w:rFonts w:ascii="Arial" w:hAnsi="Arial" w:cs="Arial"/>
          <w:sz w:val="24"/>
          <w:szCs w:val="24"/>
        </w:rPr>
        <w:t xml:space="preserve">leaking </w:t>
      </w:r>
    </w:p>
    <w:p w:rsidR="008B2C0C" w:rsidRPr="00FB162C" w:rsidRDefault="008B2C0C" w:rsidP="00131616">
      <w:pPr>
        <w:rPr>
          <w:rFonts w:ascii="Arial" w:hAnsi="Arial" w:cs="Arial"/>
          <w:sz w:val="24"/>
          <w:szCs w:val="24"/>
        </w:rPr>
      </w:pPr>
      <w:r w:rsidRPr="00FB162C">
        <w:rPr>
          <w:rFonts w:ascii="Arial" w:hAnsi="Arial" w:cs="Arial"/>
          <w:sz w:val="24"/>
          <w:szCs w:val="24"/>
        </w:rPr>
        <w:tab/>
        <w:t>_____% in a v</w:t>
      </w:r>
      <w:r w:rsidR="00C862A0" w:rsidRPr="00FB162C">
        <w:rPr>
          <w:rFonts w:ascii="Arial" w:hAnsi="Arial" w:cs="Arial"/>
          <w:sz w:val="24"/>
          <w:szCs w:val="24"/>
        </w:rPr>
        <w:t xml:space="preserve">apor </w:t>
      </w:r>
      <w:r w:rsidRPr="00FB162C">
        <w:rPr>
          <w:rFonts w:ascii="Arial" w:hAnsi="Arial" w:cs="Arial"/>
          <w:sz w:val="24"/>
          <w:szCs w:val="24"/>
        </w:rPr>
        <w:t>cloud</w:t>
      </w:r>
      <w:r w:rsidR="00C862A0" w:rsidRPr="00FB162C">
        <w:rPr>
          <w:rFonts w:ascii="Arial" w:hAnsi="Arial" w:cs="Arial"/>
          <w:sz w:val="24"/>
          <w:szCs w:val="24"/>
        </w:rPr>
        <w:t xml:space="preserve"> </w:t>
      </w:r>
    </w:p>
    <w:p w:rsidR="008B2C0C" w:rsidRPr="00FB162C" w:rsidRDefault="008B2C0C" w:rsidP="00131616">
      <w:pPr>
        <w:rPr>
          <w:rFonts w:ascii="Arial" w:hAnsi="Arial" w:cs="Arial"/>
          <w:sz w:val="24"/>
          <w:szCs w:val="24"/>
        </w:rPr>
      </w:pPr>
      <w:r w:rsidRPr="00FB162C">
        <w:rPr>
          <w:rFonts w:ascii="Arial" w:hAnsi="Arial" w:cs="Arial"/>
          <w:sz w:val="24"/>
          <w:szCs w:val="24"/>
        </w:rPr>
        <w:tab/>
        <w:t xml:space="preserve">_____% </w:t>
      </w:r>
      <w:r w:rsidR="00C862A0" w:rsidRPr="00FB162C">
        <w:rPr>
          <w:rFonts w:ascii="Arial" w:hAnsi="Arial" w:cs="Arial"/>
          <w:sz w:val="24"/>
          <w:szCs w:val="24"/>
        </w:rPr>
        <w:t>on fire</w:t>
      </w:r>
    </w:p>
    <w:p w:rsidR="006E735A" w:rsidRPr="00FB162C" w:rsidRDefault="006E735A"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 xml:space="preserve">Present weather/wind conditions at the </w:t>
      </w:r>
      <w:proofErr w:type="gramStart"/>
      <w:r w:rsidRPr="00FB162C">
        <w:rPr>
          <w:rFonts w:ascii="Arial" w:hAnsi="Arial" w:cs="Arial"/>
          <w:sz w:val="24"/>
          <w:szCs w:val="24"/>
        </w:rPr>
        <w:t>site:_</w:t>
      </w:r>
      <w:proofErr w:type="gramEnd"/>
      <w:r w:rsidRPr="00FB162C">
        <w:rPr>
          <w:rFonts w:ascii="Arial" w:hAnsi="Arial" w:cs="Arial"/>
          <w:sz w:val="24"/>
          <w:szCs w:val="24"/>
        </w:rPr>
        <w:t>______________________________</w:t>
      </w:r>
    </w:p>
    <w:p w:rsidR="006E735A" w:rsidRPr="00FB162C" w:rsidRDefault="006E735A" w:rsidP="00131616">
      <w:pPr>
        <w:rPr>
          <w:rFonts w:ascii="Arial" w:hAnsi="Arial" w:cs="Arial"/>
          <w:sz w:val="24"/>
          <w:szCs w:val="24"/>
        </w:rPr>
      </w:pP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t>wind direct.  / speed,    air temp</w:t>
      </w:r>
    </w:p>
    <w:p w:rsidR="007566C1" w:rsidRPr="00FB162C" w:rsidRDefault="007566C1"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 xml:space="preserve">Anticipated changes in the next __ </w:t>
      </w:r>
      <w:proofErr w:type="gramStart"/>
      <w:r w:rsidRPr="00FB162C">
        <w:rPr>
          <w:rFonts w:ascii="Arial" w:hAnsi="Arial" w:cs="Arial"/>
          <w:sz w:val="24"/>
          <w:szCs w:val="24"/>
        </w:rPr>
        <w:t>hours?</w:t>
      </w:r>
      <w:r w:rsidR="0083187D" w:rsidRPr="00FB162C">
        <w:rPr>
          <w:rFonts w:ascii="Arial" w:hAnsi="Arial" w:cs="Arial"/>
          <w:sz w:val="24"/>
          <w:szCs w:val="24"/>
        </w:rPr>
        <w:t>_</w:t>
      </w:r>
      <w:proofErr w:type="gramEnd"/>
      <w:r w:rsidR="0083187D" w:rsidRPr="00FB162C">
        <w:rPr>
          <w:rFonts w:ascii="Arial" w:hAnsi="Arial" w:cs="Arial"/>
          <w:sz w:val="24"/>
          <w:szCs w:val="24"/>
        </w:rPr>
        <w:t>__________________________________</w:t>
      </w:r>
    </w:p>
    <w:p w:rsidR="006E735A" w:rsidRPr="00FB162C" w:rsidRDefault="006E735A" w:rsidP="00131616">
      <w:pPr>
        <w:rPr>
          <w:rFonts w:ascii="Arial" w:hAnsi="Arial" w:cs="Arial"/>
          <w:sz w:val="24"/>
          <w:szCs w:val="24"/>
        </w:rPr>
      </w:pP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r>
      <w:r w:rsidRPr="00FB162C">
        <w:rPr>
          <w:rFonts w:ascii="Arial" w:hAnsi="Arial" w:cs="Arial"/>
          <w:sz w:val="24"/>
          <w:szCs w:val="24"/>
        </w:rPr>
        <w:tab/>
        <w:t>wind direct. / speed,   air temp</w:t>
      </w:r>
    </w:p>
    <w:p w:rsidR="007566C1" w:rsidRPr="00FB162C" w:rsidRDefault="007566C1"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Potential impact on the EOC location?</w:t>
      </w:r>
    </w:p>
    <w:p w:rsidR="007566C1" w:rsidRPr="00FB162C" w:rsidRDefault="007566C1"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Impact on evacuation and isolation of the incident?</w:t>
      </w:r>
    </w:p>
    <w:p w:rsidR="007566C1" w:rsidRPr="00FB162C" w:rsidRDefault="007566C1"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Initial insolation/evacuations: size of the area, numbers of residences/businesses involved)?</w:t>
      </w:r>
    </w:p>
    <w:p w:rsidR="006E735A" w:rsidRPr="00FB162C" w:rsidRDefault="006E735A" w:rsidP="00131616">
      <w:pPr>
        <w:rPr>
          <w:rFonts w:ascii="Arial" w:hAnsi="Arial" w:cs="Arial"/>
          <w:b/>
          <w:sz w:val="24"/>
          <w:szCs w:val="24"/>
        </w:rPr>
      </w:pPr>
      <w:r w:rsidRPr="00FB162C">
        <w:rPr>
          <w:rFonts w:ascii="Arial" w:hAnsi="Arial" w:cs="Arial"/>
          <w:sz w:val="24"/>
          <w:szCs w:val="24"/>
        </w:rPr>
        <w:tab/>
      </w:r>
      <w:r w:rsidRPr="00FB162C">
        <w:rPr>
          <w:rFonts w:ascii="Arial" w:hAnsi="Arial" w:cs="Arial"/>
          <w:b/>
          <w:sz w:val="24"/>
          <w:szCs w:val="24"/>
        </w:rPr>
        <w:t xml:space="preserve">[Check UN number and </w:t>
      </w:r>
      <w:r w:rsidR="006571BD" w:rsidRPr="00FB162C">
        <w:rPr>
          <w:rFonts w:ascii="Arial" w:hAnsi="Arial" w:cs="Arial"/>
          <w:b/>
          <w:sz w:val="24"/>
          <w:szCs w:val="24"/>
        </w:rPr>
        <w:t xml:space="preserve">consult the DOT </w:t>
      </w:r>
      <w:r w:rsidRPr="00FB162C">
        <w:rPr>
          <w:rFonts w:ascii="Arial" w:hAnsi="Arial" w:cs="Arial"/>
          <w:b/>
          <w:sz w:val="24"/>
          <w:szCs w:val="24"/>
        </w:rPr>
        <w:t>Emergency Response Guide if possible]</w:t>
      </w:r>
    </w:p>
    <w:p w:rsidR="007566C1" w:rsidRPr="00FB162C" w:rsidRDefault="007566C1"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Next phase of insolation/evacuations anticipated: expansion of the area, #of residents/businesses involved?</w:t>
      </w:r>
    </w:p>
    <w:p w:rsidR="007566C1" w:rsidRPr="00FB162C" w:rsidRDefault="007566C1"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Which mutual aid emergency response agencies are already committed or are responding to this incident?</w:t>
      </w:r>
    </w:p>
    <w:p w:rsidR="006E735A" w:rsidRPr="00FB162C" w:rsidRDefault="006E735A" w:rsidP="00131616">
      <w:pPr>
        <w:rPr>
          <w:rFonts w:ascii="Arial" w:hAnsi="Arial" w:cs="Arial"/>
          <w:sz w:val="24"/>
          <w:szCs w:val="24"/>
        </w:rPr>
      </w:pPr>
    </w:p>
    <w:p w:rsidR="00C37FBB" w:rsidRPr="00FB162C" w:rsidRDefault="00C37FBB" w:rsidP="00131616">
      <w:pPr>
        <w:rPr>
          <w:rFonts w:ascii="Arial" w:hAnsi="Arial" w:cs="Arial"/>
          <w:sz w:val="24"/>
          <w:szCs w:val="24"/>
        </w:rPr>
      </w:pPr>
      <w:r w:rsidRPr="00FB162C">
        <w:rPr>
          <w:rFonts w:ascii="Arial" w:hAnsi="Arial" w:cs="Arial"/>
          <w:sz w:val="24"/>
          <w:szCs w:val="24"/>
        </w:rPr>
        <w:t>Which State or Federal agencies have been contacted, which are responding, estimated ETAs?</w:t>
      </w:r>
    </w:p>
    <w:p w:rsidR="007566C1" w:rsidRPr="00FB162C" w:rsidRDefault="007566C1" w:rsidP="00131616">
      <w:pPr>
        <w:rPr>
          <w:rFonts w:ascii="Arial" w:hAnsi="Arial" w:cs="Arial"/>
          <w:sz w:val="24"/>
          <w:szCs w:val="24"/>
        </w:rPr>
      </w:pPr>
    </w:p>
    <w:p w:rsidR="00210BCD" w:rsidRPr="00FB162C" w:rsidRDefault="00B66003" w:rsidP="00131616">
      <w:pPr>
        <w:rPr>
          <w:rFonts w:ascii="Arial" w:hAnsi="Arial" w:cs="Arial"/>
          <w:sz w:val="24"/>
          <w:szCs w:val="24"/>
        </w:rPr>
      </w:pPr>
      <w:r w:rsidRPr="00FB162C">
        <w:rPr>
          <w:rFonts w:ascii="Arial" w:hAnsi="Arial" w:cs="Arial"/>
          <w:sz w:val="24"/>
          <w:szCs w:val="24"/>
        </w:rPr>
        <w:t>Review area to be evacuated and determine any additional resources needed to accomplish this.</w:t>
      </w:r>
    </w:p>
    <w:p w:rsidR="007566C1" w:rsidRPr="00FB162C" w:rsidRDefault="007566C1" w:rsidP="00131616">
      <w:pPr>
        <w:rPr>
          <w:rFonts w:ascii="Arial" w:hAnsi="Arial" w:cs="Arial"/>
          <w:sz w:val="24"/>
          <w:szCs w:val="24"/>
        </w:rPr>
      </w:pPr>
    </w:p>
    <w:p w:rsidR="00B66003" w:rsidRPr="00FB162C" w:rsidRDefault="00210BCD" w:rsidP="00131616">
      <w:pPr>
        <w:rPr>
          <w:rFonts w:ascii="Arial" w:hAnsi="Arial" w:cs="Arial"/>
          <w:sz w:val="24"/>
          <w:szCs w:val="24"/>
        </w:rPr>
      </w:pPr>
      <w:r w:rsidRPr="00FB162C">
        <w:rPr>
          <w:rFonts w:ascii="Arial" w:hAnsi="Arial" w:cs="Arial"/>
          <w:sz w:val="24"/>
          <w:szCs w:val="24"/>
        </w:rPr>
        <w:t xml:space="preserve">Assist the IC as requested to carry out evacuations, setting up shelter space, other support services for evacuated residents, </w:t>
      </w:r>
      <w:proofErr w:type="spellStart"/>
      <w:r w:rsidRPr="00FB162C">
        <w:rPr>
          <w:rFonts w:ascii="Arial" w:hAnsi="Arial" w:cs="Arial"/>
          <w:sz w:val="24"/>
          <w:szCs w:val="24"/>
        </w:rPr>
        <w:t>etc</w:t>
      </w:r>
      <w:proofErr w:type="spellEnd"/>
      <w:r w:rsidRPr="00FB162C">
        <w:rPr>
          <w:rFonts w:ascii="Arial" w:hAnsi="Arial" w:cs="Arial"/>
          <w:sz w:val="24"/>
          <w:szCs w:val="24"/>
        </w:rPr>
        <w:t>…</w:t>
      </w:r>
      <w:r w:rsidR="00B66003" w:rsidRPr="00FB162C">
        <w:rPr>
          <w:rFonts w:ascii="Arial" w:hAnsi="Arial" w:cs="Arial"/>
          <w:sz w:val="24"/>
          <w:szCs w:val="24"/>
        </w:rPr>
        <w:t xml:space="preserve"> </w:t>
      </w:r>
    </w:p>
    <w:p w:rsidR="007566C1" w:rsidRPr="00FB162C" w:rsidRDefault="007566C1" w:rsidP="00131616">
      <w:pPr>
        <w:rPr>
          <w:rFonts w:ascii="Arial" w:hAnsi="Arial" w:cs="Arial"/>
          <w:sz w:val="24"/>
          <w:szCs w:val="24"/>
        </w:rPr>
      </w:pPr>
    </w:p>
    <w:p w:rsidR="0083187D" w:rsidRPr="00FB162C" w:rsidRDefault="0083187D" w:rsidP="00131616">
      <w:pPr>
        <w:rPr>
          <w:rFonts w:ascii="Arial" w:hAnsi="Arial" w:cs="Arial"/>
          <w:color w:val="2F5496" w:themeColor="accent5" w:themeShade="BF"/>
          <w:sz w:val="24"/>
          <w:szCs w:val="24"/>
        </w:rPr>
      </w:pPr>
      <w:r w:rsidRPr="00FB162C">
        <w:rPr>
          <w:rFonts w:ascii="Arial" w:hAnsi="Arial" w:cs="Arial"/>
          <w:sz w:val="24"/>
          <w:szCs w:val="24"/>
        </w:rPr>
        <w:t xml:space="preserve">Agree on the timing of communication with the IC going forward </w:t>
      </w:r>
      <w:r w:rsidRPr="00FB162C">
        <w:rPr>
          <w:rFonts w:ascii="Arial" w:hAnsi="Arial" w:cs="Arial"/>
          <w:i/>
          <w:color w:val="0070C0"/>
          <w:sz w:val="24"/>
          <w:szCs w:val="24"/>
        </w:rPr>
        <w:t>(Example: speak every 30 min initially or if the situation changes significantly)</w:t>
      </w:r>
    </w:p>
    <w:p w:rsidR="007566C1" w:rsidRPr="00FB162C" w:rsidRDefault="007566C1" w:rsidP="000928A2">
      <w:pPr>
        <w:rPr>
          <w:rFonts w:ascii="Arial" w:hAnsi="Arial" w:cs="Arial"/>
          <w:sz w:val="24"/>
          <w:szCs w:val="24"/>
        </w:rPr>
      </w:pPr>
    </w:p>
    <w:p w:rsidR="000928A2" w:rsidRPr="00FB162C" w:rsidRDefault="0083187D" w:rsidP="000928A2">
      <w:pPr>
        <w:rPr>
          <w:rFonts w:ascii="Arial" w:hAnsi="Arial" w:cs="Arial"/>
          <w:sz w:val="24"/>
          <w:szCs w:val="24"/>
        </w:rPr>
      </w:pPr>
      <w:r w:rsidRPr="00FB162C">
        <w:rPr>
          <w:rFonts w:ascii="Arial" w:hAnsi="Arial" w:cs="Arial"/>
          <w:sz w:val="24"/>
          <w:szCs w:val="24"/>
        </w:rPr>
        <w:t xml:space="preserve">Discuss </w:t>
      </w:r>
      <w:r w:rsidR="00210BCD" w:rsidRPr="00FB162C">
        <w:rPr>
          <w:rFonts w:ascii="Arial" w:hAnsi="Arial" w:cs="Arial"/>
          <w:sz w:val="24"/>
          <w:szCs w:val="24"/>
        </w:rPr>
        <w:t xml:space="preserve">and agree on </w:t>
      </w:r>
      <w:r w:rsidRPr="00FB162C">
        <w:rPr>
          <w:rFonts w:ascii="Arial" w:hAnsi="Arial" w:cs="Arial"/>
          <w:sz w:val="24"/>
          <w:szCs w:val="24"/>
        </w:rPr>
        <w:t>who will make statements to the residents and/or the media (PIO?)</w:t>
      </w:r>
    </w:p>
    <w:p w:rsidR="000928A2" w:rsidRPr="00FB162C" w:rsidRDefault="000928A2" w:rsidP="000928A2">
      <w:pPr>
        <w:rPr>
          <w:rFonts w:ascii="Arial" w:hAnsi="Arial" w:cs="Arial"/>
          <w:sz w:val="24"/>
          <w:szCs w:val="24"/>
        </w:rPr>
      </w:pPr>
    </w:p>
    <w:p w:rsidR="00FB162C" w:rsidRDefault="00FB162C">
      <w:pPr>
        <w:rPr>
          <w:rFonts w:ascii="Arial" w:hAnsi="Arial" w:cs="Arial"/>
          <w:b/>
          <w:sz w:val="24"/>
          <w:szCs w:val="24"/>
        </w:rPr>
      </w:pPr>
      <w:r>
        <w:rPr>
          <w:rFonts w:ascii="Arial" w:hAnsi="Arial" w:cs="Arial"/>
          <w:b/>
          <w:sz w:val="24"/>
          <w:szCs w:val="24"/>
        </w:rPr>
        <w:br w:type="page"/>
      </w:r>
    </w:p>
    <w:p w:rsidR="000928A2" w:rsidRPr="00FB162C" w:rsidRDefault="000928A2" w:rsidP="000928A2">
      <w:pPr>
        <w:rPr>
          <w:rFonts w:ascii="Arial" w:hAnsi="Arial" w:cs="Arial"/>
          <w:b/>
          <w:sz w:val="24"/>
          <w:szCs w:val="24"/>
        </w:rPr>
      </w:pPr>
      <w:bookmarkStart w:id="0" w:name="_GoBack"/>
      <w:bookmarkEnd w:id="0"/>
      <w:r w:rsidRPr="00FB162C">
        <w:rPr>
          <w:rFonts w:ascii="Arial" w:hAnsi="Arial" w:cs="Arial"/>
          <w:b/>
          <w:sz w:val="24"/>
          <w:szCs w:val="24"/>
        </w:rPr>
        <w:t xml:space="preserve">3. </w:t>
      </w:r>
      <w:r w:rsidR="0083187D" w:rsidRPr="00FB162C">
        <w:rPr>
          <w:rFonts w:ascii="Arial" w:hAnsi="Arial" w:cs="Arial"/>
          <w:b/>
          <w:sz w:val="24"/>
          <w:szCs w:val="24"/>
        </w:rPr>
        <w:t>Establish the EOC (follow steps in LE</w:t>
      </w:r>
      <w:r w:rsidR="00FB162C">
        <w:rPr>
          <w:rFonts w:ascii="Arial" w:hAnsi="Arial" w:cs="Arial"/>
          <w:b/>
          <w:sz w:val="24"/>
          <w:szCs w:val="24"/>
        </w:rPr>
        <w:t>MP Enclosure</w:t>
      </w:r>
      <w:r w:rsidR="0083187D" w:rsidRPr="00FB162C">
        <w:rPr>
          <w:rFonts w:ascii="Arial" w:hAnsi="Arial" w:cs="Arial"/>
          <w:b/>
          <w:sz w:val="24"/>
          <w:szCs w:val="24"/>
        </w:rPr>
        <w:t xml:space="preserve"> 3)</w:t>
      </w:r>
    </w:p>
    <w:p w:rsidR="000928A2" w:rsidRPr="00FB162C" w:rsidRDefault="000928A2" w:rsidP="000928A2">
      <w:pPr>
        <w:rPr>
          <w:rFonts w:ascii="Arial" w:hAnsi="Arial" w:cs="Arial"/>
          <w:b/>
          <w:sz w:val="24"/>
          <w:szCs w:val="24"/>
        </w:rPr>
      </w:pPr>
    </w:p>
    <w:p w:rsidR="0083187D" w:rsidRPr="00FB162C" w:rsidRDefault="000928A2" w:rsidP="000928A2">
      <w:pPr>
        <w:rPr>
          <w:rFonts w:ascii="Arial" w:hAnsi="Arial" w:cs="Arial"/>
          <w:sz w:val="24"/>
          <w:szCs w:val="24"/>
        </w:rPr>
      </w:pPr>
      <w:r w:rsidRPr="00FB162C">
        <w:rPr>
          <w:rFonts w:ascii="Arial" w:hAnsi="Arial" w:cs="Arial"/>
          <w:b/>
          <w:sz w:val="24"/>
          <w:szCs w:val="24"/>
        </w:rPr>
        <w:lastRenderedPageBreak/>
        <w:t xml:space="preserve">4. </w:t>
      </w:r>
      <w:r w:rsidR="00210BCD" w:rsidRPr="00FB162C">
        <w:rPr>
          <w:rFonts w:ascii="Arial" w:hAnsi="Arial" w:cs="Arial"/>
          <w:b/>
          <w:sz w:val="24"/>
          <w:szCs w:val="24"/>
        </w:rPr>
        <w:t>Assign someone to log the incident as it unfolds at the EOC</w:t>
      </w:r>
    </w:p>
    <w:p w:rsidR="000928A2" w:rsidRPr="00FB162C" w:rsidRDefault="000928A2" w:rsidP="00131616">
      <w:pPr>
        <w:rPr>
          <w:rFonts w:ascii="Arial" w:hAnsi="Arial" w:cs="Arial"/>
          <w:b/>
          <w:sz w:val="24"/>
          <w:szCs w:val="24"/>
        </w:rPr>
      </w:pPr>
    </w:p>
    <w:p w:rsidR="00210BCD" w:rsidRPr="00FB162C" w:rsidRDefault="000928A2" w:rsidP="00131616">
      <w:pPr>
        <w:rPr>
          <w:rFonts w:ascii="Arial" w:hAnsi="Arial" w:cs="Arial"/>
          <w:b/>
          <w:sz w:val="24"/>
          <w:szCs w:val="24"/>
        </w:rPr>
      </w:pPr>
      <w:r w:rsidRPr="00FB162C">
        <w:rPr>
          <w:rFonts w:ascii="Arial" w:hAnsi="Arial" w:cs="Arial"/>
          <w:b/>
          <w:sz w:val="24"/>
          <w:szCs w:val="24"/>
        </w:rPr>
        <w:t xml:space="preserve">5. </w:t>
      </w:r>
      <w:r w:rsidR="00210BCD" w:rsidRPr="00FB162C">
        <w:rPr>
          <w:rFonts w:ascii="Arial" w:hAnsi="Arial" w:cs="Arial"/>
          <w:b/>
          <w:sz w:val="24"/>
          <w:szCs w:val="24"/>
        </w:rPr>
        <w:t>Track requests and authorization of funds for the incident</w:t>
      </w:r>
    </w:p>
    <w:p w:rsidR="000928A2" w:rsidRPr="00FB162C" w:rsidRDefault="000928A2" w:rsidP="00131616">
      <w:pPr>
        <w:rPr>
          <w:rFonts w:ascii="Arial" w:hAnsi="Arial" w:cs="Arial"/>
          <w:b/>
          <w:sz w:val="24"/>
          <w:szCs w:val="24"/>
        </w:rPr>
      </w:pPr>
    </w:p>
    <w:p w:rsidR="00210BCD" w:rsidRPr="00FB162C" w:rsidRDefault="000928A2" w:rsidP="00131616">
      <w:pPr>
        <w:rPr>
          <w:rFonts w:ascii="Arial" w:hAnsi="Arial" w:cs="Arial"/>
          <w:b/>
          <w:sz w:val="24"/>
          <w:szCs w:val="24"/>
        </w:rPr>
      </w:pPr>
      <w:r w:rsidRPr="00FB162C">
        <w:rPr>
          <w:rFonts w:ascii="Arial" w:hAnsi="Arial" w:cs="Arial"/>
          <w:b/>
          <w:sz w:val="24"/>
          <w:szCs w:val="24"/>
        </w:rPr>
        <w:t xml:space="preserve">6. </w:t>
      </w:r>
      <w:r w:rsidR="00210BCD" w:rsidRPr="00FB162C">
        <w:rPr>
          <w:rFonts w:ascii="Arial" w:hAnsi="Arial" w:cs="Arial"/>
          <w:b/>
          <w:sz w:val="24"/>
          <w:szCs w:val="24"/>
        </w:rPr>
        <w:t>Establish the Shelter location(s) based on conference with the IC.</w:t>
      </w:r>
    </w:p>
    <w:p w:rsidR="000928A2" w:rsidRPr="00FB162C" w:rsidRDefault="000928A2" w:rsidP="00131616">
      <w:pPr>
        <w:rPr>
          <w:rFonts w:ascii="Arial" w:hAnsi="Arial" w:cs="Arial"/>
          <w:b/>
          <w:sz w:val="24"/>
          <w:szCs w:val="24"/>
        </w:rPr>
      </w:pPr>
    </w:p>
    <w:p w:rsidR="00210BCD" w:rsidRPr="00FB162C" w:rsidRDefault="000928A2" w:rsidP="00131616">
      <w:pPr>
        <w:rPr>
          <w:rFonts w:ascii="Arial" w:hAnsi="Arial" w:cs="Arial"/>
          <w:b/>
          <w:sz w:val="24"/>
          <w:szCs w:val="24"/>
        </w:rPr>
      </w:pPr>
      <w:r w:rsidRPr="00FB162C">
        <w:rPr>
          <w:rFonts w:ascii="Arial" w:hAnsi="Arial" w:cs="Arial"/>
          <w:b/>
          <w:sz w:val="24"/>
          <w:szCs w:val="24"/>
        </w:rPr>
        <w:t xml:space="preserve">7. Follow </w:t>
      </w:r>
      <w:r w:rsidR="00FB162C">
        <w:rPr>
          <w:rFonts w:ascii="Arial" w:hAnsi="Arial" w:cs="Arial"/>
          <w:b/>
          <w:sz w:val="24"/>
          <w:szCs w:val="24"/>
        </w:rPr>
        <w:t>standards in L</w:t>
      </w:r>
      <w:r w:rsidR="00210BCD" w:rsidRPr="00FB162C">
        <w:rPr>
          <w:rFonts w:ascii="Arial" w:hAnsi="Arial" w:cs="Arial"/>
          <w:b/>
          <w:sz w:val="24"/>
          <w:szCs w:val="24"/>
        </w:rPr>
        <w:t>E</w:t>
      </w:r>
      <w:r w:rsidR="00FB162C">
        <w:rPr>
          <w:rFonts w:ascii="Arial" w:hAnsi="Arial" w:cs="Arial"/>
          <w:b/>
          <w:sz w:val="24"/>
          <w:szCs w:val="24"/>
        </w:rPr>
        <w:t>M</w:t>
      </w:r>
      <w:r w:rsidR="00210BCD" w:rsidRPr="00FB162C">
        <w:rPr>
          <w:rFonts w:ascii="Arial" w:hAnsi="Arial" w:cs="Arial"/>
          <w:b/>
          <w:sz w:val="24"/>
          <w:szCs w:val="24"/>
        </w:rPr>
        <w:t xml:space="preserve">P for operations of the </w:t>
      </w:r>
      <w:proofErr w:type="gramStart"/>
      <w:r w:rsidR="00210BCD" w:rsidRPr="00FB162C">
        <w:rPr>
          <w:rFonts w:ascii="Arial" w:hAnsi="Arial" w:cs="Arial"/>
          <w:b/>
          <w:sz w:val="24"/>
          <w:szCs w:val="24"/>
        </w:rPr>
        <w:t>EOC ,</w:t>
      </w:r>
      <w:proofErr w:type="gramEnd"/>
      <w:r w:rsidR="00210BCD" w:rsidRPr="00FB162C">
        <w:rPr>
          <w:rFonts w:ascii="Arial" w:hAnsi="Arial" w:cs="Arial"/>
          <w:b/>
          <w:sz w:val="24"/>
          <w:szCs w:val="24"/>
        </w:rPr>
        <w:t xml:space="preserve"> Demobilization, Transition to Recovery Phase.</w:t>
      </w:r>
    </w:p>
    <w:p w:rsidR="000928A2" w:rsidRPr="00FB162C" w:rsidRDefault="000928A2" w:rsidP="00330C81">
      <w:pPr>
        <w:rPr>
          <w:rFonts w:ascii="Arial" w:hAnsi="Arial" w:cs="Arial"/>
          <w:b/>
          <w:sz w:val="24"/>
          <w:szCs w:val="24"/>
        </w:rPr>
      </w:pPr>
    </w:p>
    <w:p w:rsidR="00330C81" w:rsidRPr="00FB162C" w:rsidRDefault="000928A2" w:rsidP="00330C81">
      <w:pPr>
        <w:rPr>
          <w:rFonts w:ascii="Arial" w:hAnsi="Arial" w:cs="Arial"/>
          <w:b/>
          <w:sz w:val="24"/>
          <w:szCs w:val="24"/>
        </w:rPr>
      </w:pPr>
      <w:r w:rsidRPr="00FB162C">
        <w:rPr>
          <w:rFonts w:ascii="Arial" w:hAnsi="Arial" w:cs="Arial"/>
          <w:b/>
          <w:sz w:val="24"/>
          <w:szCs w:val="24"/>
        </w:rPr>
        <w:t xml:space="preserve">8. </w:t>
      </w:r>
      <w:r w:rsidR="00330C81" w:rsidRPr="00FB162C">
        <w:rPr>
          <w:rFonts w:ascii="Arial" w:hAnsi="Arial" w:cs="Arial"/>
          <w:b/>
          <w:sz w:val="24"/>
          <w:szCs w:val="24"/>
        </w:rPr>
        <w:t>Plan to hold a post incident c</w:t>
      </w:r>
      <w:r w:rsidR="00131616" w:rsidRPr="00FB162C">
        <w:rPr>
          <w:rFonts w:ascii="Arial" w:hAnsi="Arial" w:cs="Arial"/>
          <w:b/>
          <w:sz w:val="24"/>
          <w:szCs w:val="24"/>
        </w:rPr>
        <w:t>ritique</w:t>
      </w:r>
      <w:r w:rsidR="00330C81" w:rsidRPr="00FB162C">
        <w:rPr>
          <w:rFonts w:ascii="Arial" w:hAnsi="Arial" w:cs="Arial"/>
          <w:b/>
          <w:sz w:val="24"/>
          <w:szCs w:val="24"/>
        </w:rPr>
        <w:t xml:space="preserve"> with the EOC stakeholders, the IC and emergency responders, agencies and social service agencies that responded, shelter operator(s), representatives of citizens that were evacuated, any others that could provide constructive comments on how the incident was handled.</w:t>
      </w:r>
    </w:p>
    <w:p w:rsidR="000928A2" w:rsidRPr="00FB162C" w:rsidRDefault="000928A2" w:rsidP="00330C81">
      <w:pPr>
        <w:rPr>
          <w:rFonts w:ascii="Arial" w:hAnsi="Arial" w:cs="Arial"/>
          <w:b/>
          <w:sz w:val="24"/>
          <w:szCs w:val="24"/>
        </w:rPr>
      </w:pPr>
    </w:p>
    <w:p w:rsidR="000928A2" w:rsidRPr="00FB162C" w:rsidRDefault="000928A2" w:rsidP="00330C81">
      <w:pPr>
        <w:rPr>
          <w:rFonts w:ascii="Arial" w:hAnsi="Arial" w:cs="Arial"/>
          <w:b/>
          <w:sz w:val="24"/>
          <w:szCs w:val="24"/>
        </w:rPr>
      </w:pPr>
      <w:r w:rsidRPr="00FB162C">
        <w:rPr>
          <w:rFonts w:ascii="Arial" w:hAnsi="Arial" w:cs="Arial"/>
          <w:b/>
          <w:sz w:val="24"/>
          <w:szCs w:val="24"/>
        </w:rPr>
        <w:t xml:space="preserve">9. </w:t>
      </w:r>
      <w:r w:rsidR="00131616" w:rsidRPr="00FB162C">
        <w:rPr>
          <w:rFonts w:ascii="Arial" w:hAnsi="Arial" w:cs="Arial"/>
          <w:b/>
          <w:sz w:val="24"/>
          <w:szCs w:val="24"/>
        </w:rPr>
        <w:t>Make notes as soon as possible following the termination of the incident of what wen</w:t>
      </w:r>
      <w:r w:rsidRPr="00FB162C">
        <w:rPr>
          <w:rFonts w:ascii="Arial" w:hAnsi="Arial" w:cs="Arial"/>
          <w:b/>
          <w:sz w:val="24"/>
          <w:szCs w:val="24"/>
        </w:rPr>
        <w:t>t well, what did not go so well, w</w:t>
      </w:r>
      <w:r w:rsidR="00131616" w:rsidRPr="00FB162C">
        <w:rPr>
          <w:rFonts w:ascii="Arial" w:hAnsi="Arial" w:cs="Arial"/>
          <w:b/>
          <w:sz w:val="24"/>
          <w:szCs w:val="24"/>
        </w:rPr>
        <w:t>hat would you have done differently?</w:t>
      </w:r>
    </w:p>
    <w:p w:rsidR="000928A2" w:rsidRPr="00FB162C" w:rsidRDefault="000928A2" w:rsidP="00330C81">
      <w:pPr>
        <w:rPr>
          <w:rFonts w:ascii="Arial" w:hAnsi="Arial" w:cs="Arial"/>
          <w:b/>
          <w:sz w:val="24"/>
          <w:szCs w:val="24"/>
        </w:rPr>
      </w:pPr>
    </w:p>
    <w:p w:rsidR="00330C81" w:rsidRPr="00FB162C" w:rsidRDefault="000928A2" w:rsidP="00330C81">
      <w:pPr>
        <w:rPr>
          <w:rFonts w:ascii="Arial" w:hAnsi="Arial" w:cs="Arial"/>
          <w:b/>
          <w:sz w:val="24"/>
          <w:szCs w:val="24"/>
        </w:rPr>
      </w:pPr>
      <w:r w:rsidRPr="00FB162C">
        <w:rPr>
          <w:rFonts w:ascii="Arial" w:hAnsi="Arial" w:cs="Arial"/>
          <w:b/>
          <w:sz w:val="24"/>
          <w:szCs w:val="24"/>
        </w:rPr>
        <w:t xml:space="preserve">10. </w:t>
      </w:r>
      <w:r w:rsidR="00131616" w:rsidRPr="00FB162C">
        <w:rPr>
          <w:rFonts w:ascii="Arial" w:hAnsi="Arial" w:cs="Arial"/>
          <w:b/>
          <w:sz w:val="24"/>
          <w:szCs w:val="24"/>
        </w:rPr>
        <w:t xml:space="preserve">Have someone summarize the comments </w:t>
      </w:r>
      <w:r w:rsidR="00330C81" w:rsidRPr="00FB162C">
        <w:rPr>
          <w:rFonts w:ascii="Arial" w:hAnsi="Arial" w:cs="Arial"/>
          <w:b/>
          <w:sz w:val="24"/>
          <w:szCs w:val="24"/>
        </w:rPr>
        <w:t xml:space="preserve">provided </w:t>
      </w:r>
      <w:r w:rsidR="00131616" w:rsidRPr="00FB162C">
        <w:rPr>
          <w:rFonts w:ascii="Arial" w:hAnsi="Arial" w:cs="Arial"/>
          <w:b/>
          <w:sz w:val="24"/>
          <w:szCs w:val="24"/>
        </w:rPr>
        <w:t>and use them to modify this plan and other regional response plans.</w:t>
      </w:r>
    </w:p>
    <w:p w:rsidR="000928A2" w:rsidRPr="00FB162C" w:rsidRDefault="000928A2" w:rsidP="00330C81">
      <w:pPr>
        <w:rPr>
          <w:rFonts w:ascii="Arial" w:hAnsi="Arial" w:cs="Arial"/>
          <w:b/>
          <w:sz w:val="24"/>
          <w:szCs w:val="24"/>
        </w:rPr>
      </w:pPr>
    </w:p>
    <w:p w:rsidR="00131616" w:rsidRDefault="000928A2" w:rsidP="00330C81">
      <w:pPr>
        <w:rPr>
          <w:rFonts w:ascii="Arial" w:hAnsi="Arial" w:cs="Arial"/>
          <w:b/>
          <w:sz w:val="24"/>
          <w:szCs w:val="24"/>
        </w:rPr>
      </w:pPr>
      <w:r w:rsidRPr="00FB162C">
        <w:rPr>
          <w:rFonts w:ascii="Arial" w:hAnsi="Arial" w:cs="Arial"/>
          <w:b/>
          <w:sz w:val="24"/>
          <w:szCs w:val="24"/>
        </w:rPr>
        <w:t xml:space="preserve">11. </w:t>
      </w:r>
      <w:r w:rsidR="00131616" w:rsidRPr="00FB162C">
        <w:rPr>
          <w:rFonts w:ascii="Arial" w:hAnsi="Arial" w:cs="Arial"/>
          <w:b/>
          <w:sz w:val="24"/>
          <w:szCs w:val="24"/>
        </w:rPr>
        <w:t>Share the comments with any agencies</w:t>
      </w:r>
      <w:r w:rsidR="00330C81" w:rsidRPr="00FB162C">
        <w:rPr>
          <w:rFonts w:ascii="Arial" w:hAnsi="Arial" w:cs="Arial"/>
          <w:b/>
          <w:sz w:val="24"/>
          <w:szCs w:val="24"/>
        </w:rPr>
        <w:t>, other towns, anyone</w:t>
      </w:r>
      <w:r w:rsidR="00131616" w:rsidRPr="00FB162C">
        <w:rPr>
          <w:rFonts w:ascii="Arial" w:hAnsi="Arial" w:cs="Arial"/>
          <w:b/>
          <w:sz w:val="24"/>
          <w:szCs w:val="24"/>
        </w:rPr>
        <w:t xml:space="preserve"> that might benefit from your experience.</w:t>
      </w:r>
    </w:p>
    <w:sectPr w:rsidR="001316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A2" w:rsidRDefault="000928A2" w:rsidP="000928A2">
      <w:pPr>
        <w:spacing w:after="0" w:line="240" w:lineRule="auto"/>
      </w:pPr>
      <w:r>
        <w:separator/>
      </w:r>
    </w:p>
  </w:endnote>
  <w:endnote w:type="continuationSeparator" w:id="0">
    <w:p w:rsidR="000928A2" w:rsidRDefault="000928A2" w:rsidP="0009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62C" w:rsidRPr="0075535F" w:rsidRDefault="00FB162C" w:rsidP="00FB162C">
    <w:pPr>
      <w:pStyle w:val="Footer"/>
      <w:jc w:val="center"/>
      <w:rPr>
        <w:rFonts w:ascii="Arial" w:hAnsi="Arial" w:cs="Arial"/>
      </w:rPr>
    </w:pPr>
  </w:p>
  <w:p w:rsidR="000928A2" w:rsidRPr="00FB162C" w:rsidRDefault="00FB162C" w:rsidP="00FB162C">
    <w:pPr>
      <w:pStyle w:val="Footer"/>
      <w:jc w:val="center"/>
      <w:rPr>
        <w:rFonts w:ascii="Arial" w:hAnsi="Arial" w:cs="Arial"/>
      </w:rPr>
    </w:pPr>
    <w:r w:rsidRPr="0075535F">
      <w:rPr>
        <w:rFonts w:ascii="Arial" w:hAnsi="Arial" w:cs="Arial"/>
      </w:rPr>
      <w:t>X-</w:t>
    </w:r>
    <w:r w:rsidRPr="0075535F">
      <w:rPr>
        <w:rFonts w:ascii="Arial" w:hAnsi="Arial" w:cs="Arial"/>
      </w:rPr>
      <w:fldChar w:fldCharType="begin"/>
    </w:r>
    <w:r w:rsidRPr="0075535F">
      <w:rPr>
        <w:rFonts w:ascii="Arial" w:hAnsi="Arial" w:cs="Arial"/>
      </w:rPr>
      <w:instrText xml:space="preserve"> PAGE   \* MERGEFORMAT </w:instrText>
    </w:r>
    <w:r w:rsidRPr="0075535F">
      <w:rPr>
        <w:rFonts w:ascii="Arial" w:hAnsi="Arial" w:cs="Arial"/>
      </w:rPr>
      <w:fldChar w:fldCharType="separate"/>
    </w:r>
    <w:r>
      <w:rPr>
        <w:rFonts w:ascii="Arial" w:hAnsi="Arial" w:cs="Arial"/>
        <w:noProof/>
      </w:rPr>
      <w:t>1</w:t>
    </w:r>
    <w:r w:rsidRPr="0075535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A2" w:rsidRDefault="000928A2" w:rsidP="000928A2">
      <w:pPr>
        <w:spacing w:after="0" w:line="240" w:lineRule="auto"/>
      </w:pPr>
      <w:r>
        <w:separator/>
      </w:r>
    </w:p>
  </w:footnote>
  <w:footnote w:type="continuationSeparator" w:id="0">
    <w:p w:rsidR="000928A2" w:rsidRDefault="000928A2" w:rsidP="00092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EB" w:rsidRPr="00CF51EB" w:rsidRDefault="00CF51EB" w:rsidP="00CF51EB">
    <w:pPr>
      <w:pStyle w:val="Header"/>
      <w:rPr>
        <w:rFonts w:ascii="Arial" w:hAnsi="Arial" w:cs="Arial"/>
        <w:sz w:val="24"/>
        <w:szCs w:val="24"/>
      </w:rPr>
    </w:pPr>
    <w:r w:rsidRPr="00CF51EB">
      <w:rPr>
        <w:rFonts w:ascii="Arial" w:hAnsi="Arial" w:cs="Arial"/>
        <w:sz w:val="24"/>
        <w:szCs w:val="24"/>
      </w:rPr>
      <w:t xml:space="preserve">Incident Annex X - </w:t>
    </w:r>
    <w:r w:rsidR="00FB162C">
      <w:rPr>
        <w:rFonts w:ascii="Arial" w:hAnsi="Arial" w:cs="Arial"/>
        <w:sz w:val="24"/>
        <w:szCs w:val="24"/>
      </w:rPr>
      <w:t>HAZMAT Spill / Fire</w:t>
    </w:r>
    <w:r w:rsidRPr="00CF51EB">
      <w:rPr>
        <w:rFonts w:ascii="Arial" w:hAnsi="Arial" w:cs="Arial"/>
        <w:sz w:val="24"/>
        <w:szCs w:val="24"/>
      </w:rPr>
      <w:tab/>
    </w:r>
    <w:r w:rsidRPr="00CF51EB">
      <w:rPr>
        <w:rFonts w:ascii="Arial" w:hAnsi="Arial" w:cs="Arial"/>
        <w:sz w:val="24"/>
        <w:szCs w:val="24"/>
      </w:rPr>
      <w:tab/>
      <w:t>Month Day, Year</w:t>
    </w:r>
  </w:p>
  <w:p w:rsidR="00CF51EB" w:rsidRPr="00CF51EB" w:rsidRDefault="00CF51EB" w:rsidP="00CF51EB">
    <w:pPr>
      <w:pStyle w:val="Header"/>
      <w:rPr>
        <w:rFonts w:ascii="Arial" w:hAnsi="Arial" w:cs="Arial"/>
        <w:sz w:val="24"/>
        <w:szCs w:val="24"/>
      </w:rPr>
    </w:pPr>
    <w:r w:rsidRPr="00CF51EB">
      <w:rPr>
        <w:rFonts w:ascii="Arial" w:hAnsi="Arial" w:cs="Arial"/>
        <w:sz w:val="24"/>
        <w:szCs w:val="24"/>
      </w:rPr>
      <w:t>MUNICIPALITY Local Emergency Management Plan</w:t>
    </w:r>
  </w:p>
  <w:p w:rsidR="00CF51EB" w:rsidRPr="00CF51EB" w:rsidRDefault="00CF51EB" w:rsidP="00CF51EB">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5A74"/>
    <w:multiLevelType w:val="hybridMultilevel"/>
    <w:tmpl w:val="C51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C41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B90C1F"/>
    <w:multiLevelType w:val="hybridMultilevel"/>
    <w:tmpl w:val="75C8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21BB6"/>
    <w:multiLevelType w:val="hybridMultilevel"/>
    <w:tmpl w:val="0C2C5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31A0D"/>
    <w:multiLevelType w:val="hybridMultilevel"/>
    <w:tmpl w:val="34807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7C21CF"/>
    <w:multiLevelType w:val="hybridMultilevel"/>
    <w:tmpl w:val="DFBE0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6A5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95C08"/>
    <w:multiLevelType w:val="hybridMultilevel"/>
    <w:tmpl w:val="CC046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B94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B05DF3"/>
    <w:multiLevelType w:val="hybridMultilevel"/>
    <w:tmpl w:val="08B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A79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4"/>
  </w:num>
  <w:num w:numId="4">
    <w:abstractNumId w:val="5"/>
  </w:num>
  <w:num w:numId="5">
    <w:abstractNumId w:val="3"/>
  </w:num>
  <w:num w:numId="6">
    <w:abstractNumId w:val="7"/>
  </w:num>
  <w:num w:numId="7">
    <w:abstractNumId w:val="10"/>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16"/>
    <w:rsid w:val="00066C40"/>
    <w:rsid w:val="000928A2"/>
    <w:rsid w:val="00131616"/>
    <w:rsid w:val="00210BCD"/>
    <w:rsid w:val="00247F24"/>
    <w:rsid w:val="002E15E4"/>
    <w:rsid w:val="00330C81"/>
    <w:rsid w:val="004913EB"/>
    <w:rsid w:val="004A128B"/>
    <w:rsid w:val="006571BD"/>
    <w:rsid w:val="006A581E"/>
    <w:rsid w:val="006E735A"/>
    <w:rsid w:val="007566C1"/>
    <w:rsid w:val="0083187D"/>
    <w:rsid w:val="008B2C0C"/>
    <w:rsid w:val="008D4CB7"/>
    <w:rsid w:val="009A14E1"/>
    <w:rsid w:val="009D4D5A"/>
    <w:rsid w:val="00B66003"/>
    <w:rsid w:val="00C37FBB"/>
    <w:rsid w:val="00C862A0"/>
    <w:rsid w:val="00CF51EB"/>
    <w:rsid w:val="00F07400"/>
    <w:rsid w:val="00FB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7114"/>
  <w15:chartTrackingRefBased/>
  <w15:docId w15:val="{F31F381A-7AAB-472C-91F5-5B4967A7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16"/>
    <w:pPr>
      <w:ind w:left="720"/>
      <w:contextualSpacing/>
    </w:pPr>
  </w:style>
  <w:style w:type="paragraph" w:styleId="Header">
    <w:name w:val="header"/>
    <w:basedOn w:val="Normal"/>
    <w:link w:val="HeaderChar"/>
    <w:unhideWhenUsed/>
    <w:rsid w:val="0009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8A2"/>
  </w:style>
  <w:style w:type="paragraph" w:styleId="Footer">
    <w:name w:val="footer"/>
    <w:basedOn w:val="Normal"/>
    <w:link w:val="FooterChar"/>
    <w:uiPriority w:val="99"/>
    <w:unhideWhenUsed/>
    <w:rsid w:val="0009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A2"/>
  </w:style>
  <w:style w:type="character" w:styleId="Hyperlink">
    <w:name w:val="Hyperlink"/>
    <w:basedOn w:val="DefaultParagraphFont"/>
    <w:uiPriority w:val="99"/>
    <w:semiHidden/>
    <w:unhideWhenUsed/>
    <w:rsid w:val="00657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 Davis</dc:creator>
  <cp:keywords/>
  <dc:description/>
  <cp:lastModifiedBy>Herrin, Glenn</cp:lastModifiedBy>
  <cp:revision>17</cp:revision>
  <dcterms:created xsi:type="dcterms:W3CDTF">2018-01-25T19:38:00Z</dcterms:created>
  <dcterms:modified xsi:type="dcterms:W3CDTF">2018-04-03T17:55:00Z</dcterms:modified>
</cp:coreProperties>
</file>